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6A83DD38" w:rsidR="00460D88" w:rsidRPr="00723B72" w:rsidRDefault="00460D88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Level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2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Assistant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7704417C" w:rsidR="00D37797" w:rsidRPr="00D37797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746B3178" w14:textId="3367B887" w:rsidR="00674DD3" w:rsidRPr="00723B72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6B2813D" w14:textId="775B7B36" w:rsidR="00325297" w:rsidRPr="00325297" w:rsidRDefault="00325297" w:rsidP="0032529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325297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Assist in Applications of crop protection materials </w:t>
            </w:r>
          </w:p>
          <w:p w14:paraId="502F0B45" w14:textId="549F31A7" w:rsidR="00325297" w:rsidRDefault="00336A56" w:rsidP="0032529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Follow health and safety practices at agriculture field</w:t>
            </w:r>
          </w:p>
          <w:p w14:paraId="2687C399" w14:textId="42EE6F42" w:rsidR="002D4442" w:rsidRPr="002D4442" w:rsidRDefault="002D4442" w:rsidP="0032529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3DA6CE1C" w:rsidR="000B7D79" w:rsidRPr="00723B72" w:rsidRDefault="00325297" w:rsidP="0032529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Prepare and apply crop protection material on a given field after calibrating the equipment, keeping in view advance health and safety and intermediate green practices for crop protection.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3581E2FE" w:rsidR="00460D88" w:rsidRPr="00723B72" w:rsidRDefault="00460D88" w:rsidP="00325297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325297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05231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.5 </w:t>
            </w:r>
            <w:proofErr w:type="spellStart"/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F56200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5620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0E04B3A" w14:textId="77777777" w:rsidR="00325297" w:rsidRPr="00325297" w:rsidRDefault="00325297" w:rsidP="00325297">
            <w:pPr>
              <w:spacing w:after="0" w:line="360" w:lineRule="auto"/>
              <w:ind w:right="8"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325297">
              <w:rPr>
                <w:rFonts w:asciiTheme="minorBidi" w:hAnsiTheme="minorBidi"/>
                <w:b/>
                <w:sz w:val="22"/>
                <w:szCs w:val="22"/>
              </w:rPr>
              <w:t>Prepare and apply crop protection material on a given field after calibrating the equipment, keeping in view advance health and safety and intermediate green practices for crop protection.</w:t>
            </w:r>
          </w:p>
          <w:p w14:paraId="02A11821" w14:textId="77777777" w:rsidR="00325297" w:rsidRPr="00325297" w:rsidRDefault="00325297" w:rsidP="00325297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>Perform proper hand washing</w:t>
            </w:r>
          </w:p>
          <w:p w14:paraId="79274A0E" w14:textId="77777777" w:rsidR="00325297" w:rsidRPr="00325297" w:rsidRDefault="00325297" w:rsidP="00325297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>Wear gloves to protect hands</w:t>
            </w:r>
          </w:p>
          <w:p w14:paraId="7350F166" w14:textId="77777777" w:rsidR="00325297" w:rsidRPr="00325297" w:rsidRDefault="00325297" w:rsidP="00325297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 xml:space="preserve">Wear protective goggles to protect eyes </w:t>
            </w:r>
          </w:p>
          <w:p w14:paraId="0349BFA2" w14:textId="77777777" w:rsidR="00325297" w:rsidRPr="00325297" w:rsidRDefault="00325297" w:rsidP="00325297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>Wear respiratory mask</w:t>
            </w:r>
          </w:p>
          <w:p w14:paraId="3F495AC8" w14:textId="00957F04" w:rsidR="00325297" w:rsidRDefault="00325297" w:rsidP="00325297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 xml:space="preserve">Wear safety shoes </w:t>
            </w:r>
          </w:p>
          <w:p w14:paraId="79C14038" w14:textId="4436F509" w:rsidR="00325297" w:rsidRPr="00890C3F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Use </w:t>
            </w:r>
            <w:r w:rsidRPr="00890C3F">
              <w:rPr>
                <w:rFonts w:asciiTheme="minorBidi" w:hAnsiTheme="minorBidi"/>
                <w:sz w:val="22"/>
                <w:szCs w:val="22"/>
              </w:rPr>
              <w:t>clean water for preparation of spray material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</w:p>
          <w:p w14:paraId="65587A5B" w14:textId="1C216F40" w:rsid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Select</w:t>
            </w:r>
            <w:r w:rsidRPr="00890C3F">
              <w:rPr>
                <w:rFonts w:asciiTheme="minorBidi" w:hAnsiTheme="minorBidi"/>
                <w:sz w:val="22"/>
                <w:szCs w:val="22"/>
              </w:rPr>
              <w:t xml:space="preserve"> the specific nozzle for proper spraying operation</w:t>
            </w:r>
          </w:p>
          <w:p w14:paraId="57C8C8EC" w14:textId="77777777" w:rsidR="00291D9C" w:rsidRP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Prepare mixture as per recommendation</w:t>
            </w:r>
            <w:r w:rsidRPr="00325297">
              <w:rPr>
                <w:rFonts w:asciiTheme="minorBidi" w:eastAsia="Arial" w:hAnsiTheme="minorBidi"/>
                <w:sz w:val="22"/>
                <w:szCs w:val="22"/>
              </w:rPr>
              <w:t xml:space="preserve"> </w:t>
            </w:r>
          </w:p>
          <w:p w14:paraId="0FA1CB98" w14:textId="77777777" w:rsid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c</w:t>
            </w:r>
            <w:r w:rsidRPr="00890C3F">
              <w:rPr>
                <w:rFonts w:asciiTheme="minorBidi" w:hAnsiTheme="minorBidi"/>
                <w:sz w:val="22"/>
                <w:szCs w:val="22"/>
              </w:rPr>
              <w:t>alibrat</w:t>
            </w:r>
            <w:r>
              <w:rPr>
                <w:rFonts w:asciiTheme="minorBidi" w:hAnsiTheme="minorBidi"/>
                <w:sz w:val="22"/>
                <w:szCs w:val="22"/>
              </w:rPr>
              <w:t>ion</w:t>
            </w:r>
            <w:r w:rsidRPr="00890C3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of </w:t>
            </w:r>
            <w:r w:rsidRPr="00890C3F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farm </w:t>
            </w:r>
            <w:r w:rsidRPr="00890C3F">
              <w:rPr>
                <w:rFonts w:asciiTheme="minorBidi" w:hAnsiTheme="minorBidi"/>
                <w:sz w:val="22"/>
                <w:szCs w:val="22"/>
              </w:rPr>
              <w:t>equipment</w:t>
            </w:r>
          </w:p>
          <w:p w14:paraId="123F6D6E" w14:textId="62A5496F" w:rsidR="00325297" w:rsidRP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Shift</w:t>
            </w:r>
            <w:r w:rsidRPr="0032529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spellStart"/>
            <w:r w:rsidRPr="00325297">
              <w:rPr>
                <w:rFonts w:asciiTheme="minorBidi" w:hAnsiTheme="minorBidi"/>
                <w:sz w:val="22"/>
                <w:szCs w:val="22"/>
              </w:rPr>
              <w:t>sprayable</w:t>
            </w:r>
            <w:proofErr w:type="spellEnd"/>
            <w:r w:rsidRPr="00325297">
              <w:rPr>
                <w:rFonts w:asciiTheme="minorBidi" w:hAnsiTheme="minorBidi"/>
                <w:sz w:val="22"/>
                <w:szCs w:val="22"/>
              </w:rPr>
              <w:t xml:space="preserve"> material into the sprayer tank safely</w:t>
            </w:r>
          </w:p>
          <w:p w14:paraId="2655C0A5" w14:textId="06D56BDD" w:rsidR="00325297" w:rsidRP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Mark</w:t>
            </w:r>
            <w:r w:rsidRPr="00325297">
              <w:rPr>
                <w:rFonts w:asciiTheme="minorBidi" w:hAnsiTheme="minorBidi"/>
                <w:sz w:val="22"/>
                <w:szCs w:val="22"/>
              </w:rPr>
              <w:t xml:space="preserve"> demarcation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line</w:t>
            </w:r>
            <w:r w:rsidRPr="00325297">
              <w:rPr>
                <w:rFonts w:asciiTheme="minorBidi" w:hAnsiTheme="minorBidi"/>
                <w:sz w:val="22"/>
                <w:szCs w:val="22"/>
              </w:rPr>
              <w:t xml:space="preserve"> of the target area for spraying operation </w:t>
            </w:r>
          </w:p>
          <w:p w14:paraId="42CC4FCF" w14:textId="77777777" w:rsidR="00325297" w:rsidRP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 xml:space="preserve">Fix the sprayer nozzle according to the </w:t>
            </w:r>
            <w:proofErr w:type="spellStart"/>
            <w:r w:rsidRPr="00325297">
              <w:rPr>
                <w:rFonts w:asciiTheme="minorBidi" w:hAnsiTheme="minorBidi"/>
                <w:sz w:val="22"/>
                <w:szCs w:val="22"/>
              </w:rPr>
              <w:t>sprayable</w:t>
            </w:r>
            <w:proofErr w:type="spellEnd"/>
            <w:r w:rsidRPr="00325297">
              <w:rPr>
                <w:rFonts w:asciiTheme="minorBidi" w:hAnsiTheme="minorBidi"/>
                <w:sz w:val="22"/>
                <w:szCs w:val="22"/>
              </w:rPr>
              <w:t xml:space="preserve"> material as per instructions.</w:t>
            </w:r>
          </w:p>
          <w:p w14:paraId="47B244D6" w14:textId="4F0A9E25" w:rsidR="00325297" w:rsidRPr="00325297" w:rsidRDefault="00325297" w:rsidP="003252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application of crop protection material on the target area and adopt intermediate green practices.</w:t>
            </w: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6578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1344DBC1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860CA1B" w14:textId="53AF394E" w:rsidR="00B86578" w:rsidRPr="00723B72" w:rsidRDefault="00B86578" w:rsidP="00B8657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9D823E3" w14:textId="77777777" w:rsidR="00336A56" w:rsidRPr="00325297" w:rsidRDefault="00336A56" w:rsidP="00336A5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325297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Assist in Applications of crop protection materials </w:t>
            </w:r>
          </w:p>
          <w:p w14:paraId="43E576E2" w14:textId="77777777" w:rsidR="00336A56" w:rsidRDefault="00336A56" w:rsidP="00336A5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Follow health and safety practices at agriculture field</w:t>
            </w:r>
          </w:p>
          <w:p w14:paraId="008B53F7" w14:textId="550E9783" w:rsidR="00B86578" w:rsidRPr="00AD6404" w:rsidRDefault="00336A56" w:rsidP="00336A5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1C09BE3F" w:rsidR="00460D88" w:rsidRPr="00CF2014" w:rsidRDefault="00190F47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Prepare and apply crop protection material on a given field after calibrating the equipment, keeping in view advance health and safety and intermediate green practices for crop protection.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325297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52924536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>Perform proper hand washing</w:t>
            </w:r>
          </w:p>
        </w:tc>
        <w:tc>
          <w:tcPr>
            <w:tcW w:w="990" w:type="dxa"/>
            <w:vAlign w:val="center"/>
          </w:tcPr>
          <w:p w14:paraId="04BD117D" w14:textId="77777777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F4467" id="Rounded Rectangle 35" o:spid="_x0000_s1026" style="position:absolute;margin-left:6.95pt;margin-top:2.4pt;width:28.5pt;height:12.9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BE38A" id="Rounded Rectangle 36" o:spid="_x0000_s1026" style="position:absolute;margin-left:9.35pt;margin-top:2.4pt;width:28.45pt;height:12.8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5A74323C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>Wear gloves to protect hands</w:t>
            </w:r>
          </w:p>
        </w:tc>
        <w:tc>
          <w:tcPr>
            <w:tcW w:w="990" w:type="dxa"/>
            <w:vAlign w:val="center"/>
          </w:tcPr>
          <w:p w14:paraId="1568BF7B" w14:textId="77777777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4BCD2" id="Rounded Rectangle 32" o:spid="_x0000_s1026" style="position:absolute;margin-left:7.55pt;margin-top:2.5pt;width:28.45pt;height:12.8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A2435" id="Rounded Rectangle 33" o:spid="_x0000_s1026" style="position:absolute;margin-left:9.3pt;margin-top:2.5pt;width:28.45pt;height:12.8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4E4E62ED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 xml:space="preserve">Wear protective goggles to protect eyes </w:t>
            </w:r>
          </w:p>
        </w:tc>
        <w:tc>
          <w:tcPr>
            <w:tcW w:w="990" w:type="dxa"/>
            <w:vAlign w:val="center"/>
          </w:tcPr>
          <w:p w14:paraId="674DD776" w14:textId="77777777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5C077" id="Rounded Rectangle 12" o:spid="_x0000_s1026" style="position:absolute;margin-left:8.8pt;margin-top:3.4pt;width:28.5pt;height:12.9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1E485" id="Rounded Rectangle 4" o:spid="_x0000_s1026" style="position:absolute;margin-left:9.5pt;margin-top:3.4pt;width:28.5pt;height:12.9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22EE12EB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>Wear respiratory mask</w:t>
            </w:r>
          </w:p>
        </w:tc>
        <w:tc>
          <w:tcPr>
            <w:tcW w:w="990" w:type="dxa"/>
            <w:vAlign w:val="center"/>
          </w:tcPr>
          <w:p w14:paraId="6EA65CCF" w14:textId="0DCA254E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552AC" id="Rounded Rectangle 12" o:spid="_x0000_s1026" style="position:absolute;margin-left:8.8pt;margin-top:3.4pt;width:28.5pt;height:12.9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4A690" id="Rounded Rectangle 4" o:spid="_x0000_s1026" style="position:absolute;margin-left:9.5pt;margin-top:3.4pt;width:28.5pt;height:12.9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728450B8" w14:textId="77777777" w:rsidTr="003C4173">
        <w:trPr>
          <w:trHeight w:val="398"/>
        </w:trPr>
        <w:tc>
          <w:tcPr>
            <w:tcW w:w="6817" w:type="dxa"/>
          </w:tcPr>
          <w:p w14:paraId="5E1E937C" w14:textId="3BCB9DDA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 xml:space="preserve">Wear safety shoes </w:t>
            </w:r>
          </w:p>
        </w:tc>
        <w:tc>
          <w:tcPr>
            <w:tcW w:w="990" w:type="dxa"/>
            <w:vAlign w:val="center"/>
          </w:tcPr>
          <w:p w14:paraId="560CE698" w14:textId="66C1A988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2E91C4BD" wp14:editId="2935439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B9DE3" id="Rounded Rectangle 12" o:spid="_x0000_s1026" style="position:absolute;margin-left:8.8pt;margin-top:3.4pt;width:28.5pt;height:12.9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8D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VIPo08tdYXqP5g1y5m6u0K+A+PguyNJF58r7OXTkddzJPsE+mHkXSxD4Tj&#10;4+wkP59jaTiK8pPZ2SwVJWPFYGydD18FaBJ/SupieDG2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tr38D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F73A4C" w14:textId="7B6E5217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52502794" wp14:editId="680B2F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D26C2" id="Rounded Rectangle 4" o:spid="_x0000_s1026" style="position:absolute;margin-left:9.5pt;margin-top:3.4pt;width:28.5pt;height:12.9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Qy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xGlQy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34B389BB" w14:textId="77777777" w:rsidTr="003C4173">
        <w:trPr>
          <w:trHeight w:val="398"/>
        </w:trPr>
        <w:tc>
          <w:tcPr>
            <w:tcW w:w="6817" w:type="dxa"/>
          </w:tcPr>
          <w:p w14:paraId="3928A134" w14:textId="0D737EFA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Use clean water for preparation of spray materials</w:t>
            </w:r>
          </w:p>
        </w:tc>
        <w:tc>
          <w:tcPr>
            <w:tcW w:w="990" w:type="dxa"/>
            <w:vAlign w:val="center"/>
          </w:tcPr>
          <w:p w14:paraId="66BD2314" w14:textId="77A57075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20D84047" wp14:editId="23269C5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B0924" id="Rounded Rectangle 12" o:spid="_x0000_s1026" style="position:absolute;margin-left:8.8pt;margin-top:3.4pt;width:28.5pt;height:12.9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TkjiL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0F79248" w14:textId="1B497AF2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6CFE639D" wp14:editId="764065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CDA4F" id="Rounded Rectangle 4" o:spid="_x0000_s1026" style="position:absolute;margin-left:9.5pt;margin-top:3.4pt;width:28.5pt;height:12.9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hx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8Loc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672249F4" w14:textId="77777777" w:rsidTr="003C4173">
        <w:trPr>
          <w:trHeight w:val="398"/>
        </w:trPr>
        <w:tc>
          <w:tcPr>
            <w:tcW w:w="6817" w:type="dxa"/>
          </w:tcPr>
          <w:p w14:paraId="763E86F7" w14:textId="22DAFAF0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Select the specific nozzle for proper spraying operation</w:t>
            </w:r>
          </w:p>
        </w:tc>
        <w:tc>
          <w:tcPr>
            <w:tcW w:w="990" w:type="dxa"/>
            <w:vAlign w:val="center"/>
          </w:tcPr>
          <w:p w14:paraId="57CCA8A4" w14:textId="1F8BC620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503C7199" wp14:editId="39DEC85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FD7CAE" id="Rounded Rectangle 12" o:spid="_x0000_s1026" style="position:absolute;margin-left:8.8pt;margin-top:3.4pt;width:28.5pt;height:12.9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XDP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SD6N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f1cM+cAgAAew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16E7F9B" w14:textId="32B939BB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06E87947" wp14:editId="1F8151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A298E" id="Rounded Rectangle 4" o:spid="_x0000_s1026" style="position:absolute;margin-left:9.5pt;margin-top:3.4pt;width:28.5pt;height:12.9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3t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J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nOPN7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7814AA89" w14:textId="77777777" w:rsidTr="003C4173">
        <w:trPr>
          <w:trHeight w:val="398"/>
        </w:trPr>
        <w:tc>
          <w:tcPr>
            <w:tcW w:w="6817" w:type="dxa"/>
          </w:tcPr>
          <w:p w14:paraId="766BD169" w14:textId="45D992EB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Prepare mixture as per recommendation</w:t>
            </w:r>
            <w:r w:rsidRPr="00325297">
              <w:rPr>
                <w:rFonts w:asciiTheme="minorBidi" w:eastAsia="Arial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214DA694" w14:textId="3F0FBC76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59BDD90D" wp14:editId="633CADE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AFBA72" id="Rounded Rectangle 12" o:spid="_x0000_s1026" style="position:absolute;margin-left:8.8pt;margin-top:3.4pt;width:28.5pt;height:12.9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B4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y6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G8weB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FC31F0" w14:textId="29E92DA6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7188F6E5" wp14:editId="2E7494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96DE9" id="Rounded Rectangle 4" o:spid="_x0000_s1026" style="position:absolute;margin-left:9.5pt;margin-top:3.4pt;width:28.5pt;height:12.9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SP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N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7wnUj5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218BE6C5" w14:textId="77777777" w:rsidTr="003C4173">
        <w:trPr>
          <w:trHeight w:val="398"/>
        </w:trPr>
        <w:tc>
          <w:tcPr>
            <w:tcW w:w="6817" w:type="dxa"/>
          </w:tcPr>
          <w:p w14:paraId="2840ACB9" w14:textId="46E61105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Perform calibration of the farm equipment</w:t>
            </w:r>
          </w:p>
        </w:tc>
        <w:tc>
          <w:tcPr>
            <w:tcW w:w="990" w:type="dxa"/>
            <w:vAlign w:val="center"/>
          </w:tcPr>
          <w:p w14:paraId="542EF3FF" w14:textId="497FF538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4CEF46C0" wp14:editId="127A12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463DF" id="Rounded Rectangle 12" o:spid="_x0000_s1026" style="position:absolute;margin-left:8.8pt;margin-top:3.4pt;width:28.5pt;height:12.9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z0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535FB8" w14:textId="702BA2BB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550ED3FF" wp14:editId="34E7C5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ADC188" id="Rounded Rectangle 4" o:spid="_x0000_s1026" style="position:absolute;margin-left:9.5pt;margin-top:3.4pt;width:28.5pt;height:12.9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JvmQ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72D678F5" w14:textId="77777777" w:rsidTr="003C4173">
        <w:trPr>
          <w:trHeight w:val="398"/>
        </w:trPr>
        <w:tc>
          <w:tcPr>
            <w:tcW w:w="6817" w:type="dxa"/>
          </w:tcPr>
          <w:p w14:paraId="6736E231" w14:textId="0327C9E2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 xml:space="preserve">Shift </w:t>
            </w:r>
            <w:proofErr w:type="spellStart"/>
            <w:r w:rsidRPr="00325297">
              <w:rPr>
                <w:rFonts w:asciiTheme="minorBidi" w:hAnsiTheme="minorBidi"/>
                <w:sz w:val="22"/>
                <w:szCs w:val="22"/>
              </w:rPr>
              <w:t>sprayable</w:t>
            </w:r>
            <w:proofErr w:type="spellEnd"/>
            <w:r w:rsidRPr="00325297">
              <w:rPr>
                <w:rFonts w:asciiTheme="minorBidi" w:hAnsiTheme="minorBidi"/>
                <w:sz w:val="22"/>
                <w:szCs w:val="22"/>
              </w:rPr>
              <w:t xml:space="preserve"> material into the sprayer tank safely</w:t>
            </w:r>
          </w:p>
        </w:tc>
        <w:tc>
          <w:tcPr>
            <w:tcW w:w="990" w:type="dxa"/>
            <w:vAlign w:val="center"/>
          </w:tcPr>
          <w:p w14:paraId="3F905921" w14:textId="3A8D3CF0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57679D53" wp14:editId="3D0B66B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C4F53" id="Rounded Rectangle 12" o:spid="_x0000_s1026" style="position:absolute;margin-left:8.8pt;margin-top:3.4pt;width:28.5pt;height:12.9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kXS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Ay6kXS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B80CF9" w14:textId="796FA9EE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4BD7058C" wp14:editId="12FCAF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84E14" id="Rounded Rectangle 4" o:spid="_x0000_s1026" style="position:absolute;margin-left:9.5pt;margin-top:3.4pt;width:28.5pt;height:12.9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ZpN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WeSptb5A9Qe7djFTb1fAf3gUZG8k8eJ7nb10OupinmSfSD+MpIt9IBwf&#10;j0/y8zn65ijKT47PjlNRMlYMxtb58FWAJvGnpC5GF0NLfLPdyocYAysGvejQwE2jVCquMqRFL/np&#10;PCaRYu3CS4GGgxLRQJl7IZEHDGiagFMHiivlyI5h7zDOhQl5J6pZJbrn+QS/hIuExJ6NFimaBBiR&#10;JQYyYvcAg+Zb7C6NXj+aitTAo/Hkb4F1xqNF8gwmjMa6MeA+AlCYVe+50x9I6q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A9ZpN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60807690" w14:textId="77777777" w:rsidTr="003C4173">
        <w:trPr>
          <w:trHeight w:val="398"/>
        </w:trPr>
        <w:tc>
          <w:tcPr>
            <w:tcW w:w="6817" w:type="dxa"/>
          </w:tcPr>
          <w:p w14:paraId="75D29FC4" w14:textId="28788725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 xml:space="preserve">Mark demarcation line of the target area for spraying operation </w:t>
            </w:r>
          </w:p>
        </w:tc>
        <w:tc>
          <w:tcPr>
            <w:tcW w:w="990" w:type="dxa"/>
            <w:vAlign w:val="center"/>
          </w:tcPr>
          <w:p w14:paraId="2C48173E" w14:textId="02F4841D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797D0E8B" wp14:editId="4DA3EB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B7DE2" id="Rounded Rectangle 12" o:spid="_x0000_s1026" style="position:absolute;margin-left:8.8pt;margin-top:3.4pt;width:28.5pt;height:12.9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k2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8mkk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AOfWk2mgIAAHs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B074DF" w14:textId="24951C19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0763B32B" wp14:editId="16DD22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A680A" id="Rounded Rectangle 4" o:spid="_x0000_s1026" style="position:absolute;margin-left:9.5pt;margin-top:3.4pt;width:28.5pt;height:12.9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/R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L1L/R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276D2131" w14:textId="77777777" w:rsidTr="003C4173">
        <w:trPr>
          <w:trHeight w:val="398"/>
        </w:trPr>
        <w:tc>
          <w:tcPr>
            <w:tcW w:w="6817" w:type="dxa"/>
          </w:tcPr>
          <w:p w14:paraId="6819A4F3" w14:textId="32E55815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 xml:space="preserve">Fix the sprayer nozzle according to the </w:t>
            </w:r>
            <w:proofErr w:type="spellStart"/>
            <w:r w:rsidRPr="00325297">
              <w:rPr>
                <w:rFonts w:asciiTheme="minorBidi" w:hAnsiTheme="minorBidi"/>
                <w:sz w:val="22"/>
                <w:szCs w:val="22"/>
              </w:rPr>
              <w:t>sprayable</w:t>
            </w:r>
            <w:proofErr w:type="spellEnd"/>
            <w:r w:rsidRPr="00325297">
              <w:rPr>
                <w:rFonts w:asciiTheme="minorBidi" w:hAnsiTheme="minorBidi"/>
                <w:sz w:val="22"/>
                <w:szCs w:val="22"/>
              </w:rPr>
              <w:t xml:space="preserve"> material as per instructions.</w:t>
            </w:r>
          </w:p>
        </w:tc>
        <w:tc>
          <w:tcPr>
            <w:tcW w:w="990" w:type="dxa"/>
            <w:vAlign w:val="center"/>
          </w:tcPr>
          <w:p w14:paraId="3AD9EEE5" w14:textId="3C705E16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3DD63428" wp14:editId="5D9BA4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C62D6" id="Rounded Rectangle 12" o:spid="_x0000_s1026" style="position:absolute;margin-left:8.8pt;margin-top:3.4pt;width:28.5pt;height:12.9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PvX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5NN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8D71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AEA141" w14:textId="3712A2AA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60F71EAF" wp14:editId="036111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16492" id="Rounded Rectangle 4" o:spid="_x0000_s1026" style="position:absolute;margin-left:9.5pt;margin-top:3.4pt;width:28.5pt;height:12.9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aGu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XsaGu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25297" w:rsidRPr="00723B72" w14:paraId="3B5B368C" w14:textId="77777777" w:rsidTr="003C4173">
        <w:trPr>
          <w:trHeight w:val="398"/>
        </w:trPr>
        <w:tc>
          <w:tcPr>
            <w:tcW w:w="6817" w:type="dxa"/>
          </w:tcPr>
          <w:p w14:paraId="63A2865D" w14:textId="2370EC9B" w:rsidR="00325297" w:rsidRPr="00325297" w:rsidRDefault="0032529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lastRenderedPageBreak/>
              <w:t>Perform application of crop protection material on the target area and adopt intermediate green practices.</w:t>
            </w:r>
          </w:p>
        </w:tc>
        <w:tc>
          <w:tcPr>
            <w:tcW w:w="990" w:type="dxa"/>
            <w:vAlign w:val="center"/>
          </w:tcPr>
          <w:p w14:paraId="6D099BF6" w14:textId="3DFBFEC3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07694F3E" wp14:editId="6E11AD2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277CE" id="Rounded Rectangle 12" o:spid="_x0000_s1026" style="position:absolute;margin-left:8.8pt;margin-top:3.4pt;width:28.5pt;height:12.9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T0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5dNI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PQE9L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B12813" w14:textId="372D8545" w:rsidR="00325297" w:rsidRPr="00723B72" w:rsidRDefault="00325297" w:rsidP="00325297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685E6D86" wp14:editId="099C962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3E915" id="Rounded Rectangle 4" o:spid="_x0000_s1026" style="position:absolute;margin-left:9.5pt;margin-top:3.4pt;width:28.5pt;height:12.9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IQymg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ckIQy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86578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2F54CF52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B83AC1C" w14:textId="63A24671" w:rsidR="00B86578" w:rsidRPr="00837BE7" w:rsidRDefault="00B86578" w:rsidP="00B86578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446F339" w14:textId="77777777" w:rsidR="00336A56" w:rsidRPr="00325297" w:rsidRDefault="00336A56" w:rsidP="00336A5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325297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Assist in Applications of crop protection materials </w:t>
            </w:r>
          </w:p>
          <w:p w14:paraId="40EDBC55" w14:textId="77777777" w:rsidR="00336A56" w:rsidRDefault="00336A56" w:rsidP="00336A5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Follow health and safety practices at agriculture field</w:t>
            </w:r>
          </w:p>
          <w:p w14:paraId="1A3D0EA4" w14:textId="7B5ECE8F" w:rsidR="00B86578" w:rsidRPr="00AD6404" w:rsidRDefault="00336A56" w:rsidP="00336A5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25297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3B516B65" w:rsidR="00325297" w:rsidRPr="00A97054" w:rsidRDefault="00325297" w:rsidP="00325297">
            <w:pPr>
              <w:rPr>
                <w:rFonts w:ascii="Arial" w:hAnsi="Arial" w:cs="Arial"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>Perform proper hand washing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6E719" id="Rounded Rectangle 67" o:spid="_x0000_s1026" style="position:absolute;margin-left:6.95pt;margin-top:2.4pt;width:28.5pt;height:12.9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AFDF8" id="Rounded Rectangle 68" o:spid="_x0000_s1026" style="position:absolute;margin-left:9.35pt;margin-top:2.4pt;width:28.45pt;height:12.8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5297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1E88EEA0" w:rsidR="00325297" w:rsidRPr="00A97054" w:rsidRDefault="00325297" w:rsidP="00325297">
            <w:pPr>
              <w:rPr>
                <w:rFonts w:ascii="Arial" w:hAnsi="Arial" w:cs="Arial"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>Wear gloves to protect hands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A0A67" id="Rounded Rectangle 69" o:spid="_x0000_s1026" style="position:absolute;margin-left:7.55pt;margin-top:2.5pt;width:28.45pt;height:12.8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74D9C" id="Rounded Rectangle 70" o:spid="_x0000_s1026" style="position:absolute;margin-left:9.3pt;margin-top:2.5pt;width:28.45pt;height:12.8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5297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0EB66197" w:rsidR="00325297" w:rsidRPr="00A97054" w:rsidRDefault="00325297" w:rsidP="0032529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 xml:space="preserve">Wear protective goggles to protect eyes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FC786" id="Rounded Rectangle 73" o:spid="_x0000_s1026" style="position:absolute;margin-left:8.8pt;margin-top:3.4pt;width:28.5pt;height:12.9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0F6E9" id="Rounded Rectangle 74" o:spid="_x0000_s1026" style="position:absolute;margin-left:9.5pt;margin-top:3.4pt;width:28.5pt;height:12.9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5297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4A4CB7FC" w:rsidR="00325297" w:rsidRPr="00A97054" w:rsidRDefault="00325297" w:rsidP="00325297">
            <w:pPr>
              <w:rPr>
                <w:rFonts w:ascii="Arial" w:hAnsi="Arial" w:cs="Arial"/>
                <w:sz w:val="22"/>
                <w:szCs w:val="22"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>Wear respiratory mask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4B27F" id="Rounded Rectangle 75" o:spid="_x0000_s1026" style="position:absolute;margin-left:7.35pt;margin-top:3.6pt;width:28.5pt;height:12.9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6E9D5" id="Rounded Rectangle 76" o:spid="_x0000_s1026" style="position:absolute;margin-left:9.7pt;margin-top:3.05pt;width:28.5pt;height:12.9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25297" w:rsidRPr="00723B72" w14:paraId="70BB54CD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DB3ACA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C6B3052" w14:textId="04B5A206" w:rsidR="00325297" w:rsidRPr="004C2384" w:rsidRDefault="00325297" w:rsidP="00325297">
            <w:pPr>
              <w:rPr>
                <w:rFonts w:asciiTheme="minorBidi" w:hAnsiTheme="minorBidi"/>
                <w:iCs/>
              </w:rPr>
            </w:pPr>
            <w:r w:rsidRPr="00325297">
              <w:rPr>
                <w:rFonts w:asciiTheme="minorBidi" w:hAnsiTheme="minorBidi"/>
                <w:iCs/>
                <w:sz w:val="22"/>
                <w:szCs w:val="22"/>
              </w:rPr>
              <w:t xml:space="preserve">Wear safety shoes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29AAEE" w14:textId="3AAC221E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78A5AE50" wp14:editId="071D35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BF014" id="Rounded Rectangle 75" o:spid="_x0000_s1026" style="position:absolute;margin-left:7.35pt;margin-top:3.6pt;width:28.5pt;height:12.9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8F50F1" w14:textId="06AC04CC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1040C534" wp14:editId="1FDA0D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E1951B" id="Rounded Rectangle 76" o:spid="_x0000_s1026" style="position:absolute;margin-left:9.7pt;margin-top:3.05pt;width:28.5pt;height:12.9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20F748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325297" w:rsidRPr="00723B72" w14:paraId="7815FBD8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565C0F5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BA854D2" w14:textId="471582A4" w:rsidR="00325297" w:rsidRPr="008543E3" w:rsidRDefault="00325297" w:rsidP="00325297">
            <w:pPr>
              <w:rPr>
                <w:rFonts w:asciiTheme="minorBidi" w:hAnsiTheme="minorBidi"/>
                <w:iCs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Use clean water for preparation of spray materials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CAB04A" w14:textId="20E3B71F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5AF4F54E" wp14:editId="0273916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F70464" id="Rounded Rectangle 75" o:spid="_x0000_s1026" style="position:absolute;margin-left:7.35pt;margin-top:3.6pt;width:28.5pt;height:12.9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Bk9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WEwZPZ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D9E2F9" w14:textId="269DA44A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08B46123" wp14:editId="0AFF33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95A63" id="Rounded Rectangle 76" o:spid="_x0000_s1026" style="position:absolute;margin-left:9.7pt;margin-top:3.05pt;width:28.5pt;height:12.9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2N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Dqs2N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E52700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325297" w:rsidRPr="00723B72" w14:paraId="3926A7B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A0AA41D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546E52C" w14:textId="1F41ABD7" w:rsidR="00325297" w:rsidRPr="008543E3" w:rsidRDefault="00325297" w:rsidP="00325297">
            <w:pPr>
              <w:rPr>
                <w:rFonts w:asciiTheme="minorBidi" w:hAnsiTheme="minorBidi"/>
                <w:iCs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Select the specific nozzle for proper spraying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D28D64" w14:textId="7B60555B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39B78755" wp14:editId="50CFAAB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6B785" id="Rounded Rectangle 75" o:spid="_x0000_s1026" style="position:absolute;margin-left:7.35pt;margin-top:3.6pt;width:28.5pt;height:12.9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9o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Tjgz&#10;0FKN7nFtKlmxe2IPzEpLdjKLRHXWF6T/YO9cTNXbJYofngTZH5J48YPOVrk26lKibJtY342sy21g&#10;gh4Pj/OzGdVGkCg/Pjw9TFXJoNgbW+fDV4ktiz8ldzG8GFsiHDZLH2IMUOz1okOD143WqbrasI68&#10;5H0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HL72j+ZAgAAew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872F4F" w14:textId="49D4D1FF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0489013A" wp14:editId="1700BC8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E482C" id="Rounded Rectangle 76" o:spid="_x0000_s1026" style="position:absolute;margin-left:9.7pt;margin-top:3.05pt;width:28.5pt;height:12.9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6N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jpUy&#10;TGON7mFrKlGRe2SPmY0S5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vk6NE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82EDECF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325297" w:rsidRPr="00723B72" w14:paraId="61344C65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08F562B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5E94F05" w14:textId="356A1DEA" w:rsidR="00325297" w:rsidRPr="008543E3" w:rsidRDefault="00325297" w:rsidP="00325297">
            <w:pPr>
              <w:rPr>
                <w:rFonts w:asciiTheme="minorBidi" w:hAnsiTheme="minorBidi"/>
                <w:iCs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Prepare mixture as per recommendation</w:t>
            </w:r>
            <w:r w:rsidRPr="00325297">
              <w:rPr>
                <w:rFonts w:asciiTheme="minorBidi" w:eastAsia="Arial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892A6A" w14:textId="124D5233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3B57291F" wp14:editId="19D165C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C9AE7" id="Rounded Rectangle 75" o:spid="_x0000_s1026" style="position:absolute;margin-left:7.35pt;margin-top:3.6pt;width:28.5pt;height:12.9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B7CtPaZAgAAew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2D014E" w14:textId="11394846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5D9670E2" wp14:editId="6F75649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FCCA5" id="Rounded Rectangle 76" o:spid="_x0000_s1026" style="position:absolute;margin-left:9.7pt;margin-top:3.05pt;width:28.5pt;height:12.9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cqZ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jtcqZ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97F8E6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325297" w:rsidRPr="00723B72" w14:paraId="43AB2BD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E3AD417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E76088" w14:textId="430A666F" w:rsidR="00325297" w:rsidRPr="008543E3" w:rsidRDefault="00325297" w:rsidP="00325297">
            <w:pPr>
              <w:rPr>
                <w:rFonts w:asciiTheme="minorBidi" w:hAnsiTheme="minorBidi"/>
                <w:iCs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Perform calibration of the farm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6F03A4" w14:textId="05A0000C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662E7917" wp14:editId="1FE852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CDE477" id="Rounded Rectangle 75" o:spid="_x0000_s1026" style="position:absolute;margin-left:7.35pt;margin-top:3.6pt;width:28.5pt;height:12.9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N0rmQIAAHw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BLk3Su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EB9A4B" w14:textId="2EA0AFBD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6582B887" wp14:editId="62EE0F3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0B638" id="Rounded Rectangle 76" o:spid="_x0000_s1026" style="position:absolute;margin-left:9.7pt;margin-top:3.05pt;width:28.5pt;height:12.9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Fh4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aCFh4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8B28DB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325297" w:rsidRPr="00723B72" w14:paraId="08196B29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1ECA3C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14123D4" w14:textId="010894A8" w:rsidR="00325297" w:rsidRPr="008543E3" w:rsidRDefault="00325297" w:rsidP="00325297">
            <w:pPr>
              <w:rPr>
                <w:rFonts w:asciiTheme="minorBidi" w:hAnsiTheme="minorBidi"/>
                <w:iCs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 xml:space="preserve">Shift </w:t>
            </w:r>
            <w:proofErr w:type="spellStart"/>
            <w:r w:rsidRPr="00325297">
              <w:rPr>
                <w:rFonts w:asciiTheme="minorBidi" w:hAnsiTheme="minorBidi"/>
                <w:sz w:val="22"/>
                <w:szCs w:val="22"/>
              </w:rPr>
              <w:t>sprayable</w:t>
            </w:r>
            <w:proofErr w:type="spellEnd"/>
            <w:r w:rsidRPr="00325297">
              <w:rPr>
                <w:rFonts w:asciiTheme="minorBidi" w:hAnsiTheme="minorBidi"/>
                <w:sz w:val="22"/>
                <w:szCs w:val="22"/>
              </w:rPr>
              <w:t xml:space="preserve"> material into the sprayer tank safely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087985" w14:textId="61C9F08A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1B1DD63F" wp14:editId="62B0E8E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A08B3" id="Rounded Rectangle 75" o:spid="_x0000_s1026" style="position:absolute;margin-left:7.35pt;margin-top:3.6pt;width:28.5pt;height:12.9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U/KmQ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CtZT8q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2AC6BF" w14:textId="37E2F035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1825ED62" wp14:editId="0210911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710B5" id="Rounded Rectangle 76" o:spid="_x0000_s1026" style="position:absolute;margin-left:9.7pt;margin-top:3.05pt;width:28.5pt;height:12.9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Z6B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a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QyZ6B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71768B9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325297" w:rsidRPr="00723B72" w14:paraId="558CB73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27E3D63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005DDC0" w14:textId="413BACD3" w:rsidR="00325297" w:rsidRPr="008543E3" w:rsidRDefault="00325297" w:rsidP="00325297">
            <w:pPr>
              <w:rPr>
                <w:rFonts w:asciiTheme="minorBidi" w:hAnsiTheme="minorBidi"/>
                <w:iCs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 xml:space="preserve">Mark demarcation line of the target area for spraying operation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18DFFA" w14:textId="5099B8BA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34508DF7" wp14:editId="116317C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570DF" id="Rounded Rectangle 75" o:spid="_x0000_s1026" style="position:absolute;margin-left:7.35pt;margin-top:3.6pt;width:28.5pt;height:12.9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Ikz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P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CGYiTO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552967" w14:textId="2193AEA5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399FADC2" wp14:editId="3DD9BFB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01CA7F" id="Rounded Rectangle 76" o:spid="_x0000_s1026" style="position:absolute;margin-left:9.7pt;margin-top:3.05pt;width:28.5pt;height:12.9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K6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QS&#10;wzQW6R62phIVuUf6mNkoQU7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ghhK6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221502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325297" w:rsidRPr="00723B72" w14:paraId="2B82873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28AE8A6" w14:textId="77777777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60BEE83" w14:textId="2961F28C" w:rsidR="00325297" w:rsidRPr="008543E3" w:rsidRDefault="00325297" w:rsidP="00325297">
            <w:pPr>
              <w:rPr>
                <w:rFonts w:asciiTheme="minorBidi" w:hAnsiTheme="minorBidi"/>
                <w:iCs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 xml:space="preserve">Fix the sprayer nozzle according to the </w:t>
            </w:r>
            <w:proofErr w:type="spellStart"/>
            <w:r w:rsidRPr="00325297">
              <w:rPr>
                <w:rFonts w:asciiTheme="minorBidi" w:hAnsiTheme="minorBidi"/>
                <w:sz w:val="22"/>
                <w:szCs w:val="22"/>
              </w:rPr>
              <w:t>sprayable</w:t>
            </w:r>
            <w:proofErr w:type="spellEnd"/>
            <w:r w:rsidRPr="00325297">
              <w:rPr>
                <w:rFonts w:asciiTheme="minorBidi" w:hAnsiTheme="minorBidi"/>
                <w:sz w:val="22"/>
                <w:szCs w:val="22"/>
              </w:rPr>
              <w:t xml:space="preserve"> material as per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C9F8FF" w14:textId="659BEFCC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2A4B40AC" wp14:editId="23FCDEF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DAA13B" id="Rounded Rectangle 75" o:spid="_x0000_s1026" style="position:absolute;margin-left:7.35pt;margin-top:3.6pt;width:28.5pt;height:12.9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wUI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FHXBQi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622D93" w14:textId="3702E427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04F78304" wp14:editId="2669D1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4CB140" id="Rounded Rectangle 76" o:spid="_x0000_s1026" style="position:absolute;margin-left:9.7pt;margin-top:3.05pt;width:28.5pt;height:12.9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RD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8hkl&#10;hmks0j1sTSUqco/0MbNRgpwsIlOt9QUaPNg7F3P1dg38h0dB9kYSL77X2Uunoy5mSvaJ9sNIu9gH&#10;wvHxeJGfzbE4HEX54vj0O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Z7M4sukym59M8eJeS55fS8xWXwKWKcd9Y3n6jfpBDb/SgX7CZbGKXlHEDEffJeXBDZfL0G0GXDdc&#10;rFZJDcfUsrA2D5ZH8MhqbLPH/RNztm/IgJ18A8O0suJdS3a60dLAahtANqlfX3jt+cYRT43Tr6O4&#10;Q17fk9bL0lz+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qR9RD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67B1933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325297" w:rsidRPr="00723B72" w14:paraId="2C3A0E1F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97C2A4" w14:textId="3AB4B39C" w:rsidR="00325297" w:rsidRPr="00723B72" w:rsidRDefault="0032529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=</w:t>
            </w:r>
          </w:p>
        </w:tc>
        <w:tc>
          <w:tcPr>
            <w:tcW w:w="4908" w:type="dxa"/>
            <w:gridSpan w:val="2"/>
            <w:shd w:val="clear" w:color="auto" w:fill="auto"/>
          </w:tcPr>
          <w:p w14:paraId="4712F80D" w14:textId="2DA2A646" w:rsidR="00325297" w:rsidRPr="008543E3" w:rsidRDefault="00325297" w:rsidP="00325297">
            <w:pPr>
              <w:rPr>
                <w:rFonts w:asciiTheme="minorBidi" w:hAnsiTheme="minorBidi"/>
                <w:iCs/>
              </w:rPr>
            </w:pPr>
            <w:r w:rsidRPr="00325297">
              <w:rPr>
                <w:rFonts w:asciiTheme="minorBidi" w:hAnsiTheme="minorBidi"/>
                <w:sz w:val="22"/>
                <w:szCs w:val="22"/>
              </w:rPr>
              <w:t>Perform application of crop protection material on the target area and adopt intermediate green practices.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C2E8D5" w14:textId="4499B2D1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576DE187" wp14:editId="2D71DD9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F5025" id="Rounded Rectangle 75" o:spid="_x0000_s1026" style="position:absolute;margin-left:7.35pt;margin-top:3.6pt;width:28.5pt;height:12.9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Px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FsWw/G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6B129C" w14:textId="044E089A" w:rsidR="00325297" w:rsidRPr="00723B72" w:rsidRDefault="00325297" w:rsidP="00325297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40ACB843" wp14:editId="3D25C4A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AB20E" id="Rounded Rectangle 76" o:spid="_x0000_s1026" style="position:absolute;margin-left:9.7pt;margin-top:3.05pt;width:28.5pt;height:12.9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kai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wS&#10;wzQW6R62phIVuUf6mNkoQU7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T+kai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B5E5B5" w14:textId="77777777" w:rsidR="00325297" w:rsidRPr="00723B72" w:rsidRDefault="00325297" w:rsidP="00325297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86578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6C19E745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1FB11EB9" w14:textId="38CA3216" w:rsidR="00B86578" w:rsidRPr="00723B72" w:rsidRDefault="00B86578" w:rsidP="00B86578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B86578" w:rsidRPr="00723B72" w:rsidRDefault="00B86578" w:rsidP="00B8657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747B260" w14:textId="77777777" w:rsidR="00336A56" w:rsidRPr="00325297" w:rsidRDefault="00336A56" w:rsidP="00336A5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325297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Assist in Applications of crop protection materials </w:t>
            </w:r>
          </w:p>
          <w:p w14:paraId="3492C4FF" w14:textId="77777777" w:rsidR="00336A56" w:rsidRDefault="00336A56" w:rsidP="00336A5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Follow health and safety practices at agriculture field</w:t>
            </w:r>
          </w:p>
          <w:p w14:paraId="442576EB" w14:textId="7D9C4658" w:rsidR="00B86578" w:rsidRPr="00AD6404" w:rsidRDefault="00336A56" w:rsidP="00336A5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2D4442">
              <w:rPr>
                <w:rFonts w:asciiTheme="minorBidi" w:eastAsia="Calibri" w:hAnsiTheme="minorBidi"/>
                <w:bCs/>
                <w:sz w:val="22"/>
                <w:szCs w:val="22"/>
              </w:rPr>
              <w:t>Follow intermediate green practices for crop protection</w:t>
            </w:r>
            <w:bookmarkStart w:id="0" w:name="_GoBack"/>
            <w:bookmarkEnd w:id="0"/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57DF700F" w:rsidR="00460D88" w:rsidRPr="004F075D" w:rsidRDefault="001003CB" w:rsidP="00C31F52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4F075D">
              <w:rPr>
                <w:rStyle w:val="fontstyle01"/>
                <w:rFonts w:asciiTheme="minorBidi" w:hAnsiTheme="minorBidi" w:cstheme="minorBidi"/>
                <w:color w:val="auto"/>
              </w:rPr>
              <w:t>What are the benefits of wearing gloves and mask?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3EE85273" w:rsidR="00460D88" w:rsidRPr="004F075D" w:rsidRDefault="001003CB" w:rsidP="001003C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F075D">
              <w:rPr>
                <w:rFonts w:asciiTheme="minorBidi" w:hAnsiTheme="minorBidi"/>
                <w:sz w:val="22"/>
                <w:szCs w:val="22"/>
              </w:rPr>
              <w:t>Why clean water is required for preparing solution?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C731F" w:rsidRPr="00723B72" w14:paraId="420C8F7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8BECD5A" w14:textId="4C1C9354" w:rsidR="00DC731F" w:rsidRPr="004F075D" w:rsidRDefault="001003CB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F075D">
              <w:rPr>
                <w:rFonts w:asciiTheme="minorBidi" w:hAnsiTheme="minorBidi"/>
                <w:sz w:val="22"/>
                <w:szCs w:val="22"/>
              </w:rPr>
              <w:t>Enlist names of different nozzles.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D8D5AF" w14:textId="77777777" w:rsidR="00DC731F" w:rsidRPr="00723B72" w:rsidRDefault="00DC731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B8A41D6" w14:textId="77777777" w:rsidR="00DC731F" w:rsidRPr="00723B72" w:rsidRDefault="00DC731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075D" w:rsidRPr="00723B72" w14:paraId="0D63F02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EB58921" w14:textId="08FD312A" w:rsidR="004F075D" w:rsidRPr="004F075D" w:rsidRDefault="004F075D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F075D">
              <w:rPr>
                <w:rFonts w:asciiTheme="minorBidi" w:hAnsiTheme="minorBidi"/>
                <w:sz w:val="22"/>
                <w:szCs w:val="22"/>
              </w:rPr>
              <w:t>Why calibration is necessary before operation?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55A763A" w14:textId="77777777" w:rsidR="004F075D" w:rsidRPr="00723B72" w:rsidRDefault="004F075D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67499" w14:textId="77777777" w:rsidR="004F075D" w:rsidRPr="00723B72" w:rsidRDefault="004F075D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075D" w:rsidRPr="00723B72" w14:paraId="00419C47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C78E123" w14:textId="77C67B8F" w:rsidR="004F075D" w:rsidRPr="005C5FF4" w:rsidRDefault="004F075D" w:rsidP="005C5FF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5C5FF4">
              <w:rPr>
                <w:rFonts w:asciiTheme="minorBidi" w:hAnsiTheme="minorBidi"/>
                <w:sz w:val="22"/>
                <w:szCs w:val="22"/>
              </w:rPr>
              <w:t xml:space="preserve">What environmental </w:t>
            </w:r>
            <w:r w:rsidR="005C5FF4">
              <w:rPr>
                <w:rFonts w:asciiTheme="minorBidi" w:hAnsiTheme="minorBidi"/>
                <w:sz w:val="22"/>
                <w:szCs w:val="22"/>
              </w:rPr>
              <w:t xml:space="preserve">conditions </w:t>
            </w:r>
            <w:proofErr w:type="gramStart"/>
            <w:r w:rsidR="005C5FF4">
              <w:rPr>
                <w:rFonts w:asciiTheme="minorBidi" w:hAnsiTheme="minorBidi"/>
                <w:sz w:val="22"/>
                <w:szCs w:val="22"/>
              </w:rPr>
              <w:t xml:space="preserve">should be </w:t>
            </w:r>
            <w:r w:rsidRPr="005C5FF4">
              <w:rPr>
                <w:rFonts w:asciiTheme="minorBidi" w:hAnsiTheme="minorBidi"/>
                <w:sz w:val="22"/>
                <w:szCs w:val="22"/>
              </w:rPr>
              <w:t>cons</w:t>
            </w:r>
            <w:r w:rsidR="005C5FF4" w:rsidRPr="005C5FF4">
              <w:rPr>
                <w:rFonts w:asciiTheme="minorBidi" w:hAnsiTheme="minorBidi"/>
                <w:sz w:val="22"/>
                <w:szCs w:val="22"/>
              </w:rPr>
              <w:t>idered</w:t>
            </w:r>
            <w:proofErr w:type="gramEnd"/>
            <w:r w:rsidR="005C5FF4" w:rsidRPr="005C5FF4">
              <w:rPr>
                <w:rFonts w:asciiTheme="minorBidi" w:hAnsiTheme="minorBidi"/>
                <w:sz w:val="22"/>
                <w:szCs w:val="22"/>
              </w:rPr>
              <w:t xml:space="preserve"> during spray application?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61B569" w14:textId="77777777" w:rsidR="004F075D" w:rsidRPr="00723B72" w:rsidRDefault="004F075D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37951BE" w14:textId="77777777" w:rsidR="004F075D" w:rsidRPr="00723B72" w:rsidRDefault="004F075D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B3EEF" w:rsidRPr="00723B72" w14:paraId="2196CB69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889E99B" w14:textId="283A53B6" w:rsidR="00DB3EEF" w:rsidRPr="005C5FF4" w:rsidRDefault="00DB3EEF" w:rsidP="00DB3EE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Describe</w:t>
            </w:r>
            <w:r w:rsidRPr="00DB3EEF">
              <w:rPr>
                <w:rFonts w:asciiTheme="minorBidi" w:hAnsiTheme="minorBidi"/>
                <w:sz w:val="22"/>
                <w:szCs w:val="22"/>
              </w:rPr>
              <w:t xml:space="preserve"> social, economic and environmental impact of green practices involved in the crop protection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D39CAC" w14:textId="77777777" w:rsidR="00DB3EEF" w:rsidRPr="00723B72" w:rsidRDefault="00DB3EE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A2E699F" w14:textId="77777777" w:rsidR="00DB3EEF" w:rsidRPr="00723B72" w:rsidRDefault="00DB3EE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601DA139" w:rsidR="00E808A4" w:rsidRDefault="00E808A4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</w:p>
    <w:p w14:paraId="10105D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A61BB34" w14:textId="0433C166" w:rsidR="00460D88" w:rsidRDefault="005C5FF4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To protect hand and avoid inhaling of harmful chemicals</w:t>
      </w:r>
    </w:p>
    <w:p w14:paraId="508F14E2" w14:textId="0B2497B7" w:rsidR="005C5FF4" w:rsidRDefault="005C5FF4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To increase the efficiency of solution</w:t>
      </w:r>
    </w:p>
    <w:p w14:paraId="15DD0C44" w14:textId="366F0B63" w:rsidR="005C5FF4" w:rsidRDefault="005C5FF4" w:rsidP="0022449D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Hollow Co</w:t>
      </w:r>
      <w:r w:rsidR="0022449D">
        <w:rPr>
          <w:rFonts w:asciiTheme="minorBidi" w:hAnsiTheme="minorBidi"/>
          <w:bCs/>
        </w:rPr>
        <w:t>ne</w:t>
      </w:r>
      <w:r>
        <w:rPr>
          <w:rFonts w:asciiTheme="minorBidi" w:hAnsiTheme="minorBidi"/>
          <w:bCs/>
        </w:rPr>
        <w:t xml:space="preserve">, Flat Fan, </w:t>
      </w:r>
      <w:r w:rsidR="0022449D">
        <w:rPr>
          <w:rFonts w:asciiTheme="minorBidi" w:hAnsiTheme="minorBidi"/>
          <w:bCs/>
        </w:rPr>
        <w:t>T-</w:t>
      </w:r>
      <w:r>
        <w:rPr>
          <w:rFonts w:asciiTheme="minorBidi" w:hAnsiTheme="minorBidi"/>
          <w:bCs/>
        </w:rPr>
        <w:t>Jet etc.</w:t>
      </w:r>
    </w:p>
    <w:p w14:paraId="1801CDE1" w14:textId="0C3CC541" w:rsidR="005C5FF4" w:rsidRDefault="005C5FF4" w:rsidP="005C5FF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Accurate calibration reduces the application cost and better result etc.</w:t>
      </w:r>
    </w:p>
    <w:p w14:paraId="12681905" w14:textId="5E7A5ED7" w:rsidR="005C5FF4" w:rsidRDefault="005C5FF4" w:rsidP="005C5FF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Wind Speed and Direction, Dew factor, Application time, Rainy weather etc.</w:t>
      </w:r>
    </w:p>
    <w:p w14:paraId="1795491B" w14:textId="69DE7220" w:rsidR="00DB3EEF" w:rsidRDefault="00DB3EEF" w:rsidP="005C5FF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Social: Gender inclusive, </w:t>
      </w:r>
      <w:r w:rsidR="009A0FEC">
        <w:rPr>
          <w:rFonts w:asciiTheme="minorBidi" w:hAnsiTheme="minorBidi"/>
          <w:bCs/>
        </w:rPr>
        <w:t>teamwork</w:t>
      </w:r>
      <w:r>
        <w:rPr>
          <w:rFonts w:asciiTheme="minorBidi" w:hAnsiTheme="minorBidi"/>
          <w:bCs/>
        </w:rPr>
        <w:t>, collaboration</w:t>
      </w:r>
      <w:r w:rsidR="009A0FEC">
        <w:rPr>
          <w:rFonts w:asciiTheme="minorBidi" w:hAnsiTheme="minorBidi"/>
          <w:bCs/>
        </w:rPr>
        <w:t>, awareness, skill development etc.</w:t>
      </w:r>
    </w:p>
    <w:p w14:paraId="1CAA287E" w14:textId="4DF6E4A5" w:rsidR="00DB3EEF" w:rsidRDefault="00DB3EEF" w:rsidP="009A0FEC">
      <w:pPr>
        <w:pStyle w:val="ListParagraph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Economic:</w:t>
      </w:r>
      <w:r w:rsidR="009A0FEC">
        <w:rPr>
          <w:rFonts w:asciiTheme="minorBidi" w:hAnsiTheme="minorBidi"/>
          <w:bCs/>
        </w:rPr>
        <w:t xml:space="preserve"> Employability, productivity, profitability, cash flow, balance of payment etc.</w:t>
      </w:r>
    </w:p>
    <w:p w14:paraId="25B89B9B" w14:textId="040F588C" w:rsidR="00DB3EEF" w:rsidRDefault="00DB3EEF" w:rsidP="00DB3EEF">
      <w:pPr>
        <w:pStyle w:val="ListParagraph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Environmental:</w:t>
      </w:r>
      <w:r w:rsidR="009A0FEC">
        <w:rPr>
          <w:rFonts w:asciiTheme="minorBidi" w:hAnsiTheme="minorBidi"/>
          <w:bCs/>
        </w:rPr>
        <w:t xml:space="preserve"> Reduce pollution, conservation of natural resources, recycling, waste reduction, climatic impact</w:t>
      </w:r>
      <w:r w:rsidR="00D230D4">
        <w:rPr>
          <w:rFonts w:asciiTheme="minorBidi" w:hAnsiTheme="minorBidi"/>
          <w:bCs/>
        </w:rPr>
        <w:t>, reduce health hazards</w:t>
      </w:r>
      <w:r w:rsidR="009A0FEC">
        <w:rPr>
          <w:rFonts w:asciiTheme="minorBidi" w:hAnsiTheme="minorBidi"/>
          <w:bCs/>
        </w:rPr>
        <w:t xml:space="preserve"> etc.</w:t>
      </w:r>
    </w:p>
    <w:p w14:paraId="195462EB" w14:textId="514A5EDA" w:rsidR="00FF7D53" w:rsidRPr="00FF7D53" w:rsidRDefault="00FF7D53" w:rsidP="00823324">
      <w:pPr>
        <w:pStyle w:val="ListParagraph"/>
        <w:rPr>
          <w:rFonts w:asciiTheme="minorBidi" w:hAnsiTheme="minorBidi"/>
          <w:bCs/>
        </w:rPr>
      </w:pPr>
    </w:p>
    <w:sectPr w:rsidR="00FF7D53" w:rsidRPr="00FF7D53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B999E" w14:textId="77777777" w:rsidR="00B17500" w:rsidRDefault="00B17500">
      <w:pPr>
        <w:spacing w:after="0" w:line="240" w:lineRule="auto"/>
      </w:pPr>
      <w:r>
        <w:separator/>
      </w:r>
    </w:p>
  </w:endnote>
  <w:endnote w:type="continuationSeparator" w:id="0">
    <w:p w14:paraId="4720C26C" w14:textId="77777777" w:rsidR="00B17500" w:rsidRDefault="00B17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B17500">
    <w:pPr>
      <w:pStyle w:val="Footer"/>
      <w:jc w:val="right"/>
    </w:pPr>
  </w:p>
  <w:p w14:paraId="2973F80C" w14:textId="77777777" w:rsidR="003C50A3" w:rsidRDefault="00B17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704FB956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6A56">
      <w:rPr>
        <w:noProof/>
      </w:rPr>
      <w:t>9</w:t>
    </w:r>
    <w:r>
      <w:rPr>
        <w:noProof/>
      </w:rPr>
      <w:fldChar w:fldCharType="end"/>
    </w:r>
  </w:p>
  <w:p w14:paraId="60859DB6" w14:textId="77777777" w:rsidR="000C481E" w:rsidRDefault="00B17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8C2DA" w14:textId="77777777" w:rsidR="00B17500" w:rsidRDefault="00B17500">
      <w:pPr>
        <w:spacing w:after="0" w:line="240" w:lineRule="auto"/>
      </w:pPr>
      <w:r>
        <w:separator/>
      </w:r>
    </w:p>
  </w:footnote>
  <w:footnote w:type="continuationSeparator" w:id="0">
    <w:p w14:paraId="51D79401" w14:textId="77777777" w:rsidR="00B17500" w:rsidRDefault="00B17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2ED64DF8"/>
    <w:lvl w:ilvl="0" w:tplc="BC022B6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D10E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15342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030EB"/>
    <w:multiLevelType w:val="hybridMultilevel"/>
    <w:tmpl w:val="AE627FA2"/>
    <w:lvl w:ilvl="0" w:tplc="A8F09D52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60156"/>
    <w:multiLevelType w:val="hybridMultilevel"/>
    <w:tmpl w:val="2B98EC38"/>
    <w:lvl w:ilvl="0" w:tplc="DBDAC544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37626"/>
    <w:multiLevelType w:val="hybridMultilevel"/>
    <w:tmpl w:val="B7248ECA"/>
    <w:lvl w:ilvl="0" w:tplc="6E9847E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551AD"/>
    <w:multiLevelType w:val="hybridMultilevel"/>
    <w:tmpl w:val="2000E508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4"/>
  </w:num>
  <w:num w:numId="5">
    <w:abstractNumId w:val="18"/>
  </w:num>
  <w:num w:numId="6">
    <w:abstractNumId w:val="2"/>
  </w:num>
  <w:num w:numId="7">
    <w:abstractNumId w:val="0"/>
  </w:num>
  <w:num w:numId="8">
    <w:abstractNumId w:val="5"/>
  </w:num>
  <w:num w:numId="9">
    <w:abstractNumId w:val="17"/>
  </w:num>
  <w:num w:numId="10">
    <w:abstractNumId w:val="12"/>
  </w:num>
  <w:num w:numId="11">
    <w:abstractNumId w:val="11"/>
  </w:num>
  <w:num w:numId="12">
    <w:abstractNumId w:val="13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7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5231B"/>
    <w:rsid w:val="000B7D79"/>
    <w:rsid w:val="000C311F"/>
    <w:rsid w:val="000F01AB"/>
    <w:rsid w:val="000F7BC2"/>
    <w:rsid w:val="001003CB"/>
    <w:rsid w:val="001038E3"/>
    <w:rsid w:val="00122C54"/>
    <w:rsid w:val="00136446"/>
    <w:rsid w:val="00150A77"/>
    <w:rsid w:val="00190F47"/>
    <w:rsid w:val="0022449D"/>
    <w:rsid w:val="00225218"/>
    <w:rsid w:val="00263EC3"/>
    <w:rsid w:val="00291D9C"/>
    <w:rsid w:val="002D4442"/>
    <w:rsid w:val="002D60D4"/>
    <w:rsid w:val="00314C42"/>
    <w:rsid w:val="00317D95"/>
    <w:rsid w:val="00325297"/>
    <w:rsid w:val="00336A56"/>
    <w:rsid w:val="003478A1"/>
    <w:rsid w:val="0036156D"/>
    <w:rsid w:val="003A31BA"/>
    <w:rsid w:val="003F0411"/>
    <w:rsid w:val="004557B3"/>
    <w:rsid w:val="00460D88"/>
    <w:rsid w:val="004A45CF"/>
    <w:rsid w:val="004F075D"/>
    <w:rsid w:val="004F59CD"/>
    <w:rsid w:val="00500AA4"/>
    <w:rsid w:val="00540159"/>
    <w:rsid w:val="0054565A"/>
    <w:rsid w:val="00564D21"/>
    <w:rsid w:val="005C5FF4"/>
    <w:rsid w:val="005E6497"/>
    <w:rsid w:val="0065614B"/>
    <w:rsid w:val="00671747"/>
    <w:rsid w:val="00674DD3"/>
    <w:rsid w:val="00696895"/>
    <w:rsid w:val="006E4215"/>
    <w:rsid w:val="00723B72"/>
    <w:rsid w:val="00785AB3"/>
    <w:rsid w:val="007E2251"/>
    <w:rsid w:val="007F6073"/>
    <w:rsid w:val="00804FF2"/>
    <w:rsid w:val="00823324"/>
    <w:rsid w:val="00837BE7"/>
    <w:rsid w:val="00855745"/>
    <w:rsid w:val="00864B70"/>
    <w:rsid w:val="008801DB"/>
    <w:rsid w:val="00891FD2"/>
    <w:rsid w:val="008C1565"/>
    <w:rsid w:val="008D4CCF"/>
    <w:rsid w:val="008F5928"/>
    <w:rsid w:val="00902BD4"/>
    <w:rsid w:val="00951C97"/>
    <w:rsid w:val="00960084"/>
    <w:rsid w:val="009768D3"/>
    <w:rsid w:val="009A0FEC"/>
    <w:rsid w:val="00A723FC"/>
    <w:rsid w:val="00A8715E"/>
    <w:rsid w:val="00A97054"/>
    <w:rsid w:val="00AA2D18"/>
    <w:rsid w:val="00AD6404"/>
    <w:rsid w:val="00B17500"/>
    <w:rsid w:val="00B364C0"/>
    <w:rsid w:val="00B44A92"/>
    <w:rsid w:val="00B6478A"/>
    <w:rsid w:val="00B71006"/>
    <w:rsid w:val="00B86578"/>
    <w:rsid w:val="00B97DB1"/>
    <w:rsid w:val="00BB47C8"/>
    <w:rsid w:val="00C22D71"/>
    <w:rsid w:val="00C31F52"/>
    <w:rsid w:val="00C4668D"/>
    <w:rsid w:val="00C600BA"/>
    <w:rsid w:val="00CF2014"/>
    <w:rsid w:val="00CF636A"/>
    <w:rsid w:val="00D230D4"/>
    <w:rsid w:val="00D37797"/>
    <w:rsid w:val="00DA6022"/>
    <w:rsid w:val="00DB3EEF"/>
    <w:rsid w:val="00DC731F"/>
    <w:rsid w:val="00DD7147"/>
    <w:rsid w:val="00E808A4"/>
    <w:rsid w:val="00E97B87"/>
    <w:rsid w:val="00EE5CD0"/>
    <w:rsid w:val="00F1719A"/>
    <w:rsid w:val="00F43E31"/>
    <w:rsid w:val="00F51934"/>
    <w:rsid w:val="00F56200"/>
    <w:rsid w:val="00FF018A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4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44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10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69</cp:revision>
  <dcterms:created xsi:type="dcterms:W3CDTF">2022-01-21T07:48:00Z</dcterms:created>
  <dcterms:modified xsi:type="dcterms:W3CDTF">2023-06-05T00:19:00Z</dcterms:modified>
</cp:coreProperties>
</file>